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9920F8">
            <w:pPr>
              <w:jc w:val="both"/>
            </w:pPr>
            <w:r>
              <w:t xml:space="preserve">Выполнение </w:t>
            </w:r>
            <w:r w:rsidR="00A03010">
              <w:t xml:space="preserve">текущего ремонта </w:t>
            </w:r>
            <w:r w:rsidR="007E2DD6">
              <w:t xml:space="preserve">в здании </w:t>
            </w:r>
            <w:proofErr w:type="spellStart"/>
            <w:r w:rsidR="009920F8">
              <w:t>Анап</w:t>
            </w:r>
            <w:r w:rsidR="009920F8">
              <w:t>ского</w:t>
            </w:r>
            <w:proofErr w:type="spellEnd"/>
            <w:r w:rsidR="009920F8">
              <w:t xml:space="preserve"> участка филиала АО «НЭСК» «Приморский»</w:t>
            </w:r>
            <w:r w:rsidR="009920F8">
              <w:t>, расположенного по адресу: г. Анапа, пер. Успенский, д. 15А</w:t>
            </w:r>
            <w:r w:rsidR="009920F8">
              <w:t xml:space="preserve"> </w:t>
            </w:r>
            <w:r w:rsidR="00FB5251">
              <w:t>*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FB5251" w:rsidP="000A6825">
      <w:pPr>
        <w:mirrorIndents/>
        <w:jc w:val="both"/>
      </w:pPr>
      <w:r>
        <w:t>*</w:t>
      </w:r>
      <w:r w:rsidR="002103EC" w:rsidRPr="00836352">
        <w:t xml:space="preserve">К коммерческому предложению </w:t>
      </w:r>
      <w:r>
        <w:t xml:space="preserve">в обязательном порядке </w:t>
      </w:r>
      <w:r w:rsidR="002103EC" w:rsidRPr="00836352">
        <w:t>необходимо представить</w:t>
      </w:r>
      <w:r w:rsidR="002103EC">
        <w:t>:</w:t>
      </w:r>
      <w:r w:rsidR="001B69BD" w:rsidRPr="001B69BD">
        <w:t xml:space="preserve"> </w:t>
      </w:r>
      <w:proofErr w:type="gramStart"/>
      <w:r w:rsidR="00E0322A">
        <w:t>Локально-с</w:t>
      </w:r>
      <w:r w:rsidR="002103EC">
        <w:t>метны</w:t>
      </w:r>
      <w:r w:rsidR="002A0D36">
        <w:t>й</w:t>
      </w:r>
      <w:r w:rsidR="002103EC">
        <w:t xml:space="preserve"> расчет на </w:t>
      </w:r>
      <w:r w:rsidR="007E2DD6" w:rsidRPr="007E2DD6">
        <w:t xml:space="preserve">текущего ремонта в здании </w:t>
      </w:r>
      <w:proofErr w:type="spellStart"/>
      <w:r w:rsidR="009920F8" w:rsidRPr="009920F8">
        <w:t>Анапского</w:t>
      </w:r>
      <w:proofErr w:type="spellEnd"/>
      <w:r w:rsidR="009920F8" w:rsidRPr="009920F8">
        <w:t xml:space="preserve"> участка филиала АО «НЭСК» «Приморский», расположенного по адресу: г. Анапа, пер. Успенский, д. 15А</w:t>
      </w:r>
      <w:bookmarkStart w:id="0" w:name="_GoBack"/>
      <w:bookmarkEnd w:id="0"/>
      <w:r w:rsidR="002103EC">
        <w:t>.</w:t>
      </w:r>
      <w:proofErr w:type="gramEnd"/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825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E2DD6"/>
    <w:rsid w:val="00836352"/>
    <w:rsid w:val="008649BF"/>
    <w:rsid w:val="00921976"/>
    <w:rsid w:val="009920F8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B993-D8AE-4B9C-9619-7A12DBB0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4</cp:revision>
  <cp:lastPrinted>2018-06-19T10:55:00Z</cp:lastPrinted>
  <dcterms:created xsi:type="dcterms:W3CDTF">2026-05-28T05:56:00Z</dcterms:created>
  <dcterms:modified xsi:type="dcterms:W3CDTF">2026-07-17T11:20:00Z</dcterms:modified>
</cp:coreProperties>
</file>